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75C" w:rsidRPr="001B4C96" w:rsidRDefault="0062375C" w:rsidP="0062375C">
      <w:pPr>
        <w:pStyle w:val="Antet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Ante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Antet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Antet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151D31" w:rsidP="0062375C">
      <w:pPr>
        <w:spacing w:line="360" w:lineRule="auto"/>
        <w:rPr>
          <w:b/>
        </w:rPr>
      </w:pPr>
      <w:r>
        <w:rPr>
          <w:b/>
        </w:rPr>
        <w:t xml:space="preserve">Nr. înreg </w:t>
      </w:r>
      <w:r w:rsidR="00B4288D">
        <w:rPr>
          <w:b/>
        </w:rPr>
        <w:t>. 161 din 23.01.2019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62375C" w:rsidRDefault="0062375C" w:rsidP="00B4288D">
      <w:pPr>
        <w:jc w:val="center"/>
        <w:rPr>
          <w:b/>
        </w:rPr>
      </w:pPr>
      <w:r w:rsidRPr="00B10F16">
        <w:rPr>
          <w:b/>
          <w:bCs/>
        </w:rPr>
        <w:t xml:space="preserve">privind </w:t>
      </w:r>
      <w:r w:rsidRPr="00B10F16">
        <w:rPr>
          <w:b/>
        </w:rPr>
        <w:t xml:space="preserve"> aprobarea întocmirii documentaţiei de de</w:t>
      </w:r>
      <w:r w:rsidR="00AB543A">
        <w:rPr>
          <w:b/>
        </w:rPr>
        <w:t xml:space="preserve">zlipire a unei </w:t>
      </w:r>
      <w:proofErr w:type="spellStart"/>
      <w:r w:rsidR="00AB543A">
        <w:rPr>
          <w:b/>
        </w:rPr>
        <w:t>suprafeţe</w:t>
      </w:r>
      <w:proofErr w:type="spellEnd"/>
      <w:r w:rsidR="00AB543A">
        <w:rPr>
          <w:b/>
        </w:rPr>
        <w:t xml:space="preserve"> de </w:t>
      </w:r>
      <w:r w:rsidR="00B4288D">
        <w:rPr>
          <w:b/>
        </w:rPr>
        <w:t xml:space="preserve">820 </w:t>
      </w:r>
      <w:r w:rsidR="00AB543A">
        <w:rPr>
          <w:b/>
        </w:rPr>
        <w:t>m</w:t>
      </w:r>
      <w:r w:rsidR="00151D31">
        <w:rPr>
          <w:b/>
        </w:rPr>
        <w:t xml:space="preserve">p din </w:t>
      </w:r>
      <w:proofErr w:type="spellStart"/>
      <w:r w:rsidR="00151D31">
        <w:rPr>
          <w:b/>
        </w:rPr>
        <w:t>suprafaţa</w:t>
      </w:r>
      <w:proofErr w:type="spellEnd"/>
      <w:r w:rsidR="00151D31">
        <w:rPr>
          <w:b/>
        </w:rPr>
        <w:t xml:space="preserve"> totală de </w:t>
      </w:r>
      <w:r w:rsidR="00B4288D">
        <w:rPr>
          <w:b/>
        </w:rPr>
        <w:t>5446</w:t>
      </w:r>
      <w:r w:rsidR="00AB543A">
        <w:rPr>
          <w:b/>
        </w:rPr>
        <w:t xml:space="preserve"> mp </w:t>
      </w:r>
      <w:r w:rsidR="00151D31">
        <w:rPr>
          <w:b/>
        </w:rPr>
        <w:t>înscrisă în  CF nr.1</w:t>
      </w:r>
      <w:r w:rsidR="00B4288D">
        <w:rPr>
          <w:b/>
        </w:rPr>
        <w:t>02452</w:t>
      </w:r>
      <w:r w:rsidR="00151D31">
        <w:rPr>
          <w:b/>
        </w:rPr>
        <w:t xml:space="preserve"> </w:t>
      </w:r>
      <w:r w:rsidR="00B4288D">
        <w:rPr>
          <w:b/>
        </w:rPr>
        <w:t>Cristian</w:t>
      </w:r>
      <w:r w:rsidR="00151D31">
        <w:rPr>
          <w:b/>
        </w:rPr>
        <w:t>, nr.top 182/2/3/</w:t>
      </w:r>
      <w:r w:rsidR="00B4288D">
        <w:rPr>
          <w:b/>
        </w:rPr>
        <w:t>1/1/1/1</w:t>
      </w:r>
      <w:r w:rsidRPr="00B10F16">
        <w:rPr>
          <w:b/>
        </w:rPr>
        <w:t>, din</w:t>
      </w:r>
      <w:r w:rsidR="00151D31">
        <w:rPr>
          <w:b/>
        </w:rPr>
        <w:t xml:space="preserve"> Păltiniș, zona Schit</w:t>
      </w:r>
      <w:r w:rsidRPr="00B10F16">
        <w:rPr>
          <w:b/>
        </w:rPr>
        <w:t xml:space="preserve">-Poplaca II, aflat în domeniul privat al comunei </w:t>
      </w:r>
      <w:r w:rsidR="00B4288D">
        <w:rPr>
          <w:b/>
        </w:rPr>
        <w:t xml:space="preserve">,în scopul concesionării fără licitație </w:t>
      </w:r>
      <w:proofErr w:type="spellStart"/>
      <w:r w:rsidR="00B4288D">
        <w:rPr>
          <w:b/>
        </w:rPr>
        <w:t>publică,către</w:t>
      </w:r>
      <w:proofErr w:type="spellEnd"/>
      <w:r w:rsidR="00B4288D">
        <w:rPr>
          <w:b/>
        </w:rPr>
        <w:t xml:space="preserve"> SC PERFECT IMOB SERVICES </w:t>
      </w:r>
      <w:proofErr w:type="spellStart"/>
      <w:r w:rsidR="00B4288D">
        <w:rPr>
          <w:b/>
        </w:rPr>
        <w:t>SRL,pentru</w:t>
      </w:r>
      <w:proofErr w:type="spellEnd"/>
      <w:r w:rsidR="00B4288D">
        <w:rPr>
          <w:b/>
        </w:rPr>
        <w:t xml:space="preserve"> extinderea construcției existente</w:t>
      </w:r>
    </w:p>
    <w:p w:rsidR="00B4288D" w:rsidRDefault="00B4288D" w:rsidP="00B4288D">
      <w:pPr>
        <w:jc w:val="center"/>
        <w:rPr>
          <w:b/>
        </w:rPr>
      </w:pPr>
    </w:p>
    <w:p w:rsidR="0062375C" w:rsidRPr="00FB1180" w:rsidRDefault="0062375C" w:rsidP="0062375C">
      <w:pPr>
        <w:spacing w:line="360" w:lineRule="auto"/>
        <w:ind w:firstLine="720"/>
        <w:rPr>
          <w:b/>
        </w:rPr>
      </w:pPr>
      <w:r>
        <w:rPr>
          <w:b/>
        </w:rPr>
        <w:t xml:space="preserve">Având în vedere  </w:t>
      </w:r>
      <w:r w:rsidRPr="00FB1180">
        <w:rPr>
          <w:b/>
        </w:rPr>
        <w:t>c</w:t>
      </w:r>
      <w:r>
        <w:rPr>
          <w:b/>
        </w:rPr>
        <w:t>e</w:t>
      </w:r>
      <w:r w:rsidR="00751E27">
        <w:rPr>
          <w:b/>
        </w:rPr>
        <w:t xml:space="preserve">rerea </w:t>
      </w:r>
      <w:r w:rsidR="00B4288D">
        <w:rPr>
          <w:b/>
        </w:rPr>
        <w:t xml:space="preserve">formulată de SC PERFECT IMOB SERVICES </w:t>
      </w:r>
      <w:proofErr w:type="spellStart"/>
      <w:r w:rsidR="00B4288D">
        <w:rPr>
          <w:b/>
        </w:rPr>
        <w:t>SRL,înregistrată</w:t>
      </w:r>
      <w:proofErr w:type="spellEnd"/>
      <w:r w:rsidR="00B4288D">
        <w:rPr>
          <w:b/>
        </w:rPr>
        <w:t xml:space="preserve"> sub nr. 152 din 23.01.2019</w:t>
      </w:r>
      <w:r w:rsidRPr="00FB1180">
        <w:rPr>
          <w:b/>
        </w:rPr>
        <w:t xml:space="preserve">  prin care solicită concesionarea unei suprafeţe</w:t>
      </w:r>
      <w:r w:rsidR="00AB543A">
        <w:rPr>
          <w:b/>
        </w:rPr>
        <w:t xml:space="preserve"> de </w:t>
      </w:r>
      <w:r w:rsidR="00B4288D">
        <w:rPr>
          <w:b/>
        </w:rPr>
        <w:t>820</w:t>
      </w:r>
      <w:bookmarkStart w:id="0" w:name="_GoBack"/>
      <w:bookmarkEnd w:id="0"/>
      <w:r w:rsidRPr="00FB1180">
        <w:rPr>
          <w:b/>
        </w:rPr>
        <w:t xml:space="preserve"> m.p. teren , proprietate privată a comunei Poplaca,</w:t>
      </w:r>
      <w:r w:rsidR="00B10F16">
        <w:rPr>
          <w:b/>
        </w:rPr>
        <w:t xml:space="preserve"> pentru extinderea construcţiei</w:t>
      </w:r>
      <w:r w:rsidRPr="00FB1180">
        <w:rPr>
          <w:b/>
        </w:rPr>
        <w:t xml:space="preserve"> existente,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C9"/>
    <w:rsid w:val="00151D31"/>
    <w:rsid w:val="002C082C"/>
    <w:rsid w:val="00326125"/>
    <w:rsid w:val="0062375C"/>
    <w:rsid w:val="006C24A0"/>
    <w:rsid w:val="00751E27"/>
    <w:rsid w:val="009C0F0D"/>
    <w:rsid w:val="00AB543A"/>
    <w:rsid w:val="00B10F16"/>
    <w:rsid w:val="00B4288D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9983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Fontdeparagrafimplicit"/>
    <w:uiPriority w:val="99"/>
    <w:unhideWhenUsed/>
    <w:rsid w:val="00623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192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9</cp:revision>
  <dcterms:created xsi:type="dcterms:W3CDTF">2017-07-17T08:00:00Z</dcterms:created>
  <dcterms:modified xsi:type="dcterms:W3CDTF">2019-02-07T11:54:00Z</dcterms:modified>
</cp:coreProperties>
</file>